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南银理财珠联璧合鑫逸稳一年236期封闭式公募人民币理财产品（Y30236）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南银理财珠联璧合鑫逸稳一年236期封闭式公募人民币理财产品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Z7003225000290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Y30236)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1.0187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679,490,954.53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